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5C3BF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F6DD230" wp14:editId="532533B5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36B80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463FE3BE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1C10CC7D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4B81906E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448EAE91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0CBCC04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55E790B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64564853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21943B" w14:textId="77777777" w:rsidR="00440C82" w:rsidRPr="0098388F" w:rsidRDefault="00440C82" w:rsidP="00440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6C4093D7" w14:textId="77777777" w:rsidR="00440C82" w:rsidRPr="003B4B13" w:rsidRDefault="00440C82" w:rsidP="00440C8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04749B57" w14:textId="0BA3F444" w:rsidR="00440C82" w:rsidRPr="0098388F" w:rsidRDefault="00440C82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FC40EA">
        <w:rPr>
          <w:rFonts w:ascii="Times New Roman" w:eastAsia="Times New Roman" w:hAnsi="Times New Roman" w:cs="Times New Roman"/>
          <w:sz w:val="28"/>
          <w:szCs w:val="28"/>
          <w:u w:val="single"/>
        </w:rPr>
        <w:t>06.03</w:t>
      </w:r>
      <w:r w:rsidR="00632AC1">
        <w:rPr>
          <w:rFonts w:ascii="Times New Roman" w:eastAsia="Times New Roman" w:hAnsi="Times New Roman" w:cs="Times New Roman"/>
          <w:sz w:val="28"/>
          <w:szCs w:val="28"/>
          <w:u w:val="single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="00FC40E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388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C40EA">
        <w:rPr>
          <w:rFonts w:ascii="Times New Roman" w:eastAsia="Times New Roman" w:hAnsi="Times New Roman" w:cs="Times New Roman"/>
          <w:sz w:val="28"/>
          <w:szCs w:val="28"/>
        </w:rPr>
        <w:t xml:space="preserve"> 130</w:t>
      </w:r>
      <w:r w:rsidRPr="0098388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08781261" w14:textId="77777777" w:rsidR="00440C82" w:rsidRDefault="00440C82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0165C871" w14:textId="77777777" w:rsidR="00440C82" w:rsidRPr="0098388F" w:rsidRDefault="00440C82" w:rsidP="00440C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4F310B" w14:textId="20F17E1E" w:rsidR="00440C82" w:rsidRDefault="00440C82" w:rsidP="00986668">
      <w:pPr>
        <w:suppressAutoHyphens/>
        <w:spacing w:after="0" w:line="240" w:lineRule="auto"/>
        <w:ind w:right="3968"/>
        <w:rPr>
          <w:rFonts w:ascii="Times New Roman" w:hAnsi="Times New Roman" w:cs="Times New Roman"/>
          <w:sz w:val="24"/>
          <w:szCs w:val="24"/>
        </w:rPr>
      </w:pPr>
      <w:bookmarkStart w:id="0" w:name="_Hlk115879837"/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986668">
        <w:rPr>
          <w:rFonts w:ascii="Times New Roman" w:hAnsi="Times New Roman" w:cs="Times New Roman"/>
          <w:sz w:val="24"/>
          <w:szCs w:val="24"/>
        </w:rPr>
        <w:t>Постановление</w:t>
      </w:r>
    </w:p>
    <w:p w14:paraId="26B59A23" w14:textId="58F67E82" w:rsidR="00986668" w:rsidRDefault="00986668" w:rsidP="00986668">
      <w:pPr>
        <w:suppressAutoHyphens/>
        <w:spacing w:after="0" w:line="240" w:lineRule="auto"/>
        <w:ind w:right="325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МО «Муринское городское поселение»</w:t>
      </w:r>
    </w:p>
    <w:p w14:paraId="102254EF" w14:textId="585973DD" w:rsidR="00986668" w:rsidRPr="00712F54" w:rsidRDefault="00986668" w:rsidP="00986668">
      <w:pPr>
        <w:suppressAutoHyphens/>
        <w:spacing w:after="0" w:line="240" w:lineRule="auto"/>
        <w:ind w:right="325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Всеволожского муниципального района Ленинградской области от 14.11.2025 № 568 «</w:t>
      </w:r>
      <w:r w:rsidRPr="00986668">
        <w:rPr>
          <w:rFonts w:ascii="Times New Roman" w:hAnsi="Times New Roman" w:cs="Times New Roman"/>
          <w:sz w:val="24"/>
          <w:szCs w:val="24"/>
        </w:rPr>
        <w:t>Об утверждении Программы профилактики рисков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6668">
        <w:rPr>
          <w:rFonts w:ascii="Times New Roman" w:hAnsi="Times New Roman" w:cs="Times New Roman"/>
          <w:sz w:val="24"/>
          <w:szCs w:val="24"/>
        </w:rPr>
        <w:t>причинения вреда (ущерба) охраняемым законом ценностям в сфере муниципального земельного контроля на территории муниципального образования «Муринское городское поселение» Всеволожского муниципального района Ленинградской области на 2026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bookmarkEnd w:id="0"/>
    <w:p w14:paraId="0919554E" w14:textId="77777777" w:rsidR="00440C82" w:rsidRDefault="00440C82" w:rsidP="00440C82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BEA50CD" w14:textId="515F2455" w:rsidR="00440C82" w:rsidRDefault="00440C82" w:rsidP="00440C82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статьей 44 Федерального закона от 31.07.2020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248-ФЗ «О государственном контроле (надзоре) и муниципальном контроле в Российской Федерации», руководствуясь постановлением Правительства Российской Федерации от 25.06.2021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990 «</w:t>
      </w:r>
      <w:r w:rsidRPr="00440C82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Правил разработки, утверждения и актуализации контрольными (надзорными) органами программы профилактики рисков причинения вреда (ущерба) охраняемым законом ценностям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»,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986668" w:rsidRP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r w:rsidR="00A814BC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="00986668" w:rsidRP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t>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</w:t>
      </w:r>
      <w:r w:rsid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Уставом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области, администрация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  <w:r w:rsidRPr="000E0B3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3EA5341B" w14:textId="77777777" w:rsidR="00440C82" w:rsidRDefault="00440C82" w:rsidP="00440C82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62CCC78C" w14:textId="77777777" w:rsidR="00440C82" w:rsidRDefault="00440C82" w:rsidP="00440C8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3AA4D946" w14:textId="3E3C4202" w:rsidR="00440C82" w:rsidRDefault="00986668" w:rsidP="00440C82">
      <w:pPr>
        <w:pStyle w:val="a7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Внести изменения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№</w:t>
      </w:r>
      <w:r w:rsidR="00A814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568</w:t>
      </w:r>
      <w:r w:rsidRP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</w:t>
      </w:r>
      <w:r w:rsidR="00A814BC">
        <w:rPr>
          <w:rFonts w:ascii="Times New Roman" w:eastAsia="Times New Roman" w:hAnsi="Times New Roman" w:cs="Times New Roman"/>
          <w:sz w:val="28"/>
          <w:szCs w:val="28"/>
          <w:lang w:eastAsia="ar-SA"/>
        </w:rPr>
        <w:t>14</w:t>
      </w:r>
      <w:r w:rsidRP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t>.11.202</w:t>
      </w:r>
      <w:r w:rsidR="00A814BC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="00A814BC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  <w:r w:rsidRP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t>«Об утверждении Программы профилактики рисков причинения вреда (ущерба) охраняемым законом ценностям в сфере муниципального земельного контроля на территории муниципального образования «Муринское городское поселение Всеволожского муниципального района Ленинградской области на 202</w:t>
      </w:r>
      <w:r w:rsidR="00A814BC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9866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изложив п</w:t>
      </w:r>
      <w:r w:rsidR="00A977C9">
        <w:rPr>
          <w:rFonts w:ascii="Times New Roman" w:eastAsia="Times New Roman" w:hAnsi="Times New Roman" w:cs="Times New Roman"/>
          <w:sz w:val="28"/>
          <w:szCs w:val="28"/>
          <w:lang w:eastAsia="ar-SA"/>
        </w:rPr>
        <w:t>ункт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4 в новой редакции:</w:t>
      </w:r>
    </w:p>
    <w:p w14:paraId="4C170A72" w14:textId="6517C0BB" w:rsidR="00986668" w:rsidRPr="00986668" w:rsidRDefault="00986668" w:rsidP="00986668">
      <w:pPr>
        <w:pStyle w:val="a7"/>
        <w:spacing w:after="20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первого 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заместителя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Опополя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А.В.».</w:t>
      </w:r>
    </w:p>
    <w:p w14:paraId="6130162A" w14:textId="77777777" w:rsidR="00440C82" w:rsidRPr="00C7433B" w:rsidRDefault="00440C82" w:rsidP="00440C82">
      <w:pPr>
        <w:pStyle w:val="a7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0CCF2AE5" w14:textId="77777777" w:rsidR="00440C82" w:rsidRPr="00C7433B" w:rsidRDefault="00440C82" w:rsidP="00440C82">
      <w:pPr>
        <w:pStyle w:val="a7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опубликования.</w:t>
      </w:r>
    </w:p>
    <w:p w14:paraId="02AD3A4F" w14:textId="7388238A" w:rsidR="00440C82" w:rsidRPr="00C7433B" w:rsidRDefault="00440C82" w:rsidP="00440C82">
      <w:pPr>
        <w:pStyle w:val="a7"/>
        <w:numPr>
          <w:ilvl w:val="0"/>
          <w:numId w:val="1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первого 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заместителя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Опополя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</w:t>
      </w:r>
    </w:p>
    <w:p w14:paraId="4AA29522" w14:textId="77777777" w:rsidR="00440C82" w:rsidRDefault="00440C82" w:rsidP="00440C82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A40082D" w14:textId="77777777" w:rsidR="00440C82" w:rsidRPr="00250D2E" w:rsidRDefault="00440C82" w:rsidP="00440C82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5869A7C" w14:textId="77777777" w:rsidR="00440C82" w:rsidRPr="00090578" w:rsidRDefault="00440C82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                                                                      А.Ю. Белов</w:t>
      </w:r>
    </w:p>
    <w:p w14:paraId="7EA67A16" w14:textId="4BD8BAEC" w:rsidR="009F4A6A" w:rsidRPr="00440C82" w:rsidRDefault="009F4A6A" w:rsidP="00440C82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9F4A6A" w:rsidRPr="00440C8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78179" w14:textId="77777777" w:rsidR="009A4747" w:rsidRDefault="009A4747" w:rsidP="00440C82">
      <w:pPr>
        <w:spacing w:after="0" w:line="240" w:lineRule="auto"/>
      </w:pPr>
      <w:r>
        <w:separator/>
      </w:r>
    </w:p>
  </w:endnote>
  <w:endnote w:type="continuationSeparator" w:id="0">
    <w:p w14:paraId="1C883721" w14:textId="77777777" w:rsidR="009A4747" w:rsidRDefault="009A4747" w:rsidP="0044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EBEAD" w14:textId="77777777" w:rsidR="009A4747" w:rsidRDefault="009A4747" w:rsidP="00440C82">
      <w:pPr>
        <w:spacing w:after="0" w:line="240" w:lineRule="auto"/>
      </w:pPr>
      <w:r>
        <w:separator/>
      </w:r>
    </w:p>
  </w:footnote>
  <w:footnote w:type="continuationSeparator" w:id="0">
    <w:p w14:paraId="2CFD081F" w14:textId="77777777" w:rsidR="009A4747" w:rsidRDefault="009A4747" w:rsidP="00440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5C160" w14:textId="1A88F85B" w:rsidR="00440C82" w:rsidRDefault="00440C82">
    <w:pPr>
      <w:pStyle w:val="ad"/>
      <w:tabs>
        <w:tab w:val="clear" w:pos="4677"/>
        <w:tab w:val="clear" w:pos="9355"/>
      </w:tabs>
      <w:jc w:val="right"/>
      <w:rPr>
        <w:color w:val="7F7F7F" w:themeColor="text1" w:themeTint="80"/>
      </w:rPr>
    </w:pPr>
  </w:p>
  <w:p w14:paraId="4F2DF3CA" w14:textId="77777777" w:rsidR="00440C82" w:rsidRDefault="00440C82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524683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82"/>
    <w:rsid w:val="0007261F"/>
    <w:rsid w:val="00094C49"/>
    <w:rsid w:val="00172B76"/>
    <w:rsid w:val="00251C43"/>
    <w:rsid w:val="003802A9"/>
    <w:rsid w:val="00440C82"/>
    <w:rsid w:val="005B647E"/>
    <w:rsid w:val="005E2DA4"/>
    <w:rsid w:val="00632AC1"/>
    <w:rsid w:val="00755471"/>
    <w:rsid w:val="007E6202"/>
    <w:rsid w:val="00897344"/>
    <w:rsid w:val="00986668"/>
    <w:rsid w:val="009A4747"/>
    <w:rsid w:val="009F4A6A"/>
    <w:rsid w:val="00A814BC"/>
    <w:rsid w:val="00A8325C"/>
    <w:rsid w:val="00A977C9"/>
    <w:rsid w:val="00BB2948"/>
    <w:rsid w:val="00DB49A9"/>
    <w:rsid w:val="00F43387"/>
    <w:rsid w:val="00F73266"/>
    <w:rsid w:val="00FC40EA"/>
    <w:rsid w:val="00FF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93E8A"/>
  <w15:chartTrackingRefBased/>
  <w15:docId w15:val="{9958E848-D369-4200-92F0-B005AC22C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0C82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40C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0C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0C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0C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0C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0C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0C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0C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0C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0C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0C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0C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0C8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0C8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0C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0C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0C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0C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0C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0C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0C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0C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0C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0C82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440C8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40C82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40C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40C82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440C82"/>
    <w:rPr>
      <w:b/>
      <w:bCs/>
      <w:smallCaps/>
      <w:color w:val="0F4761" w:themeColor="accent1" w:themeShade="BF"/>
      <w:spacing w:val="5"/>
    </w:rPr>
  </w:style>
  <w:style w:type="character" w:customStyle="1" w:styleId="a8">
    <w:name w:val="Абзац списка Знак"/>
    <w:link w:val="a7"/>
    <w:uiPriority w:val="34"/>
    <w:locked/>
    <w:rsid w:val="00440C82"/>
  </w:style>
  <w:style w:type="paragraph" w:styleId="ad">
    <w:name w:val="header"/>
    <w:basedOn w:val="a"/>
    <w:link w:val="ae"/>
    <w:uiPriority w:val="99"/>
    <w:unhideWhenUsed/>
    <w:rsid w:val="0044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40C82"/>
    <w:rPr>
      <w:kern w:val="0"/>
      <w:sz w:val="22"/>
      <w:szCs w:val="22"/>
      <w14:ligatures w14:val="none"/>
    </w:rPr>
  </w:style>
  <w:style w:type="paragraph" w:styleId="af">
    <w:name w:val="footer"/>
    <w:basedOn w:val="a"/>
    <w:link w:val="af0"/>
    <w:uiPriority w:val="99"/>
    <w:unhideWhenUsed/>
    <w:rsid w:val="0044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40C8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Viktoriya</cp:lastModifiedBy>
  <cp:revision>6</cp:revision>
  <dcterms:created xsi:type="dcterms:W3CDTF">2026-02-04T10:06:00Z</dcterms:created>
  <dcterms:modified xsi:type="dcterms:W3CDTF">2026-03-06T12:10:00Z</dcterms:modified>
</cp:coreProperties>
</file>