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4329" w14:textId="4A7071DC" w:rsidR="00F94EDE" w:rsidRPr="0098388F" w:rsidRDefault="00F94EDE" w:rsidP="00432529">
      <w:pPr>
        <w:jc w:val="center"/>
        <w:rPr>
          <w:b/>
        </w:rPr>
      </w:pPr>
      <w:bookmarkStart w:id="0" w:name="_Hlk209087984"/>
      <w:r w:rsidRPr="0098388F">
        <w:rPr>
          <w:b/>
          <w:noProof/>
        </w:rPr>
        <w:drawing>
          <wp:inline distT="0" distB="0" distL="0" distR="0" wp14:anchorId="3AC691FE" wp14:editId="6EDB8BF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84BEA" w14:textId="77777777" w:rsidR="00F94EDE" w:rsidRPr="0098388F" w:rsidRDefault="00F94EDE" w:rsidP="00F94EDE">
      <w:pPr>
        <w:jc w:val="center"/>
        <w:rPr>
          <w:sz w:val="32"/>
        </w:rPr>
      </w:pPr>
    </w:p>
    <w:p w14:paraId="2F054FE9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79D779E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5A6B9D94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6D8925E2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417F374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</w:p>
    <w:p w14:paraId="48777EAC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2B435FF5" w14:textId="77777777" w:rsidR="00F94EDE" w:rsidRPr="0098388F" w:rsidRDefault="00F94EDE" w:rsidP="00F94EDE">
      <w:pPr>
        <w:jc w:val="center"/>
        <w:rPr>
          <w:b/>
        </w:rPr>
      </w:pPr>
    </w:p>
    <w:p w14:paraId="52C4FAD1" w14:textId="77777777" w:rsidR="00F94EDE" w:rsidRPr="0098388F" w:rsidRDefault="00F94EDE" w:rsidP="00F94EDE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69D70255" w14:textId="77777777" w:rsidR="00F94EDE" w:rsidRPr="003B4B13" w:rsidRDefault="00F94EDE" w:rsidP="00F94EDE">
      <w:pPr>
        <w:suppressAutoHyphens/>
        <w:rPr>
          <w:b/>
          <w:sz w:val="32"/>
          <w:szCs w:val="32"/>
          <w:lang w:eastAsia="ar-SA"/>
        </w:rPr>
      </w:pPr>
    </w:p>
    <w:p w14:paraId="788171FC" w14:textId="1CF8F8D3" w:rsidR="00F94EDE" w:rsidRPr="0098388F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  <w:u w:val="single"/>
        </w:rPr>
        <w:t xml:space="preserve"> </w:t>
      </w:r>
      <w:r w:rsidR="00CB0D7D">
        <w:rPr>
          <w:sz w:val="28"/>
          <w:szCs w:val="28"/>
          <w:u w:val="single"/>
        </w:rPr>
        <w:t>23.03</w:t>
      </w:r>
      <w:r w:rsidRPr="0098388F">
        <w:rPr>
          <w:sz w:val="28"/>
          <w:szCs w:val="28"/>
          <w:u w:val="single"/>
        </w:rPr>
        <w:t>.202</w:t>
      </w:r>
      <w:r w:rsidR="00AE5249">
        <w:rPr>
          <w:sz w:val="28"/>
          <w:szCs w:val="28"/>
          <w:u w:val="single"/>
        </w:rPr>
        <w:t>6</w:t>
      </w:r>
      <w:r w:rsidRPr="0098388F">
        <w:rPr>
          <w:sz w:val="28"/>
          <w:szCs w:val="28"/>
        </w:rPr>
        <w:t xml:space="preserve">                                                                                           </w:t>
      </w:r>
      <w:r w:rsidR="00CB0D7D">
        <w:rPr>
          <w:sz w:val="28"/>
          <w:szCs w:val="28"/>
        </w:rPr>
        <w:t xml:space="preserve">           </w:t>
      </w:r>
      <w:r w:rsidRPr="0098388F">
        <w:rPr>
          <w:sz w:val="28"/>
          <w:szCs w:val="28"/>
        </w:rPr>
        <w:t xml:space="preserve">№ </w:t>
      </w:r>
      <w:r w:rsidR="00CB0D7D">
        <w:rPr>
          <w:sz w:val="28"/>
          <w:szCs w:val="28"/>
        </w:rPr>
        <w:t>169</w:t>
      </w:r>
      <w:r w:rsidRPr="0098388F">
        <w:rPr>
          <w:sz w:val="28"/>
          <w:szCs w:val="28"/>
        </w:rPr>
        <w:t xml:space="preserve">   </w:t>
      </w:r>
    </w:p>
    <w:p w14:paraId="18FEBB19" w14:textId="77777777" w:rsidR="00F94EDE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7F5C6CF1" w14:textId="77777777" w:rsidR="006562CF" w:rsidRDefault="006562CF" w:rsidP="00F94EDE">
      <w:pPr>
        <w:rPr>
          <w:sz w:val="28"/>
          <w:szCs w:val="28"/>
        </w:rPr>
      </w:pPr>
    </w:p>
    <w:p w14:paraId="17CC68F7" w14:textId="5AFC1F39" w:rsidR="006562CF" w:rsidRPr="009E7F96" w:rsidRDefault="00AC47DC" w:rsidP="009E7F96">
      <w:pPr>
        <w:pStyle w:val="a3"/>
        <w:shd w:val="clear" w:color="auto" w:fill="auto"/>
        <w:tabs>
          <w:tab w:val="left" w:pos="4111"/>
        </w:tabs>
        <w:spacing w:before="0" w:after="0" w:line="240" w:lineRule="auto"/>
        <w:ind w:righ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в постановление администрации муниципального образования </w:t>
      </w:r>
      <w:r w:rsidRPr="009E7F96">
        <w:rPr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  <w:r>
        <w:rPr>
          <w:sz w:val="24"/>
          <w:szCs w:val="24"/>
        </w:rPr>
        <w:t xml:space="preserve"> от 24.09.2025 № 454</w:t>
      </w:r>
      <w:r w:rsidRPr="009E7F9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6562CF" w:rsidRPr="009E7F96">
        <w:rPr>
          <w:sz w:val="24"/>
          <w:szCs w:val="24"/>
        </w:rPr>
        <w:t xml:space="preserve">Об </w:t>
      </w:r>
      <w:r w:rsidR="00AD4C50">
        <w:rPr>
          <w:sz w:val="24"/>
          <w:szCs w:val="24"/>
        </w:rPr>
        <w:t xml:space="preserve">утверждении положения </w:t>
      </w:r>
      <w:r w:rsidR="002122A6">
        <w:rPr>
          <w:sz w:val="24"/>
          <w:szCs w:val="24"/>
        </w:rPr>
        <w:t>антитеррористической группы</w:t>
      </w:r>
      <w:r w:rsidR="006562CF" w:rsidRPr="009E7F96">
        <w:rPr>
          <w:sz w:val="24"/>
          <w:szCs w:val="24"/>
        </w:rPr>
        <w:t xml:space="preserve"> </w:t>
      </w:r>
      <w:r w:rsidR="009F090D" w:rsidRPr="009E7F96">
        <w:rPr>
          <w:sz w:val="24"/>
          <w:szCs w:val="24"/>
        </w:rPr>
        <w:t xml:space="preserve">на территории </w:t>
      </w:r>
      <w:r w:rsidR="002122A6">
        <w:rPr>
          <w:sz w:val="24"/>
          <w:szCs w:val="24"/>
        </w:rPr>
        <w:t>муниципального образования</w:t>
      </w:r>
      <w:r w:rsidR="009F090D" w:rsidRPr="009E7F96">
        <w:rPr>
          <w:sz w:val="24"/>
          <w:szCs w:val="24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sz w:val="24"/>
          <w:szCs w:val="24"/>
        </w:rPr>
        <w:t>»</w:t>
      </w:r>
    </w:p>
    <w:p w14:paraId="17E398AF" w14:textId="57EEC401" w:rsidR="006562CF" w:rsidRDefault="006562CF" w:rsidP="00F94EDE">
      <w:pPr>
        <w:pStyle w:val="a3"/>
        <w:shd w:val="clear" w:color="auto" w:fill="auto"/>
        <w:spacing w:before="0" w:after="0" w:line="312" w:lineRule="exact"/>
        <w:ind w:right="4819"/>
        <w:jc w:val="both"/>
        <w:rPr>
          <w:sz w:val="28"/>
          <w:szCs w:val="28"/>
        </w:rPr>
      </w:pPr>
    </w:p>
    <w:p w14:paraId="4B885C0C" w14:textId="77777777" w:rsidR="00F51854" w:rsidRDefault="00F51854" w:rsidP="00A94034">
      <w:pPr>
        <w:pStyle w:val="a3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color w:val="000000"/>
          <w:sz w:val="28"/>
          <w:szCs w:val="28"/>
        </w:rPr>
      </w:pPr>
      <w:bookmarkStart w:id="1" w:name="_Hlk157582366"/>
    </w:p>
    <w:p w14:paraId="116539F5" w14:textId="2FEA02C7" w:rsidR="006562CF" w:rsidRPr="00F51854" w:rsidRDefault="002122A6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  <w:r w:rsidRPr="00F51854">
        <w:rPr>
          <w:color w:val="000000"/>
          <w:sz w:val="28"/>
          <w:szCs w:val="28"/>
        </w:rPr>
        <w:t>В соответствии с Федеральн</w:t>
      </w:r>
      <w:r w:rsidR="00CD04EA">
        <w:rPr>
          <w:color w:val="000000"/>
          <w:sz w:val="28"/>
          <w:szCs w:val="28"/>
        </w:rPr>
        <w:t>ым</w:t>
      </w:r>
      <w:r w:rsidRPr="00F51854">
        <w:rPr>
          <w:color w:val="000000"/>
          <w:sz w:val="28"/>
          <w:szCs w:val="28"/>
        </w:rPr>
        <w:t xml:space="preserve"> закон</w:t>
      </w:r>
      <w:r w:rsidR="00CD04EA">
        <w:rPr>
          <w:color w:val="000000"/>
          <w:sz w:val="28"/>
          <w:szCs w:val="28"/>
        </w:rPr>
        <w:t>ом</w:t>
      </w:r>
      <w:r w:rsidRPr="00F51854">
        <w:rPr>
          <w:color w:val="000000"/>
          <w:sz w:val="28"/>
          <w:szCs w:val="28"/>
        </w:rPr>
        <w:t xml:space="preserve"> от 06 марта 2006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г</w:t>
      </w:r>
      <w:r w:rsidR="00F51854">
        <w:rPr>
          <w:color w:val="000000"/>
          <w:sz w:val="28"/>
          <w:szCs w:val="28"/>
        </w:rPr>
        <w:t>ода</w:t>
      </w:r>
      <w:r w:rsidRPr="00F51854">
        <w:rPr>
          <w:color w:val="000000"/>
          <w:sz w:val="28"/>
          <w:szCs w:val="28"/>
        </w:rPr>
        <w:t xml:space="preserve"> № 35-ФЗ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«О противодействии терроризму», Указом Президента РФ от 15</w:t>
      </w:r>
      <w:r w:rsidR="00F51854">
        <w:rPr>
          <w:color w:val="000000"/>
          <w:sz w:val="28"/>
          <w:szCs w:val="28"/>
        </w:rPr>
        <w:t xml:space="preserve"> марта </w:t>
      </w:r>
      <w:r w:rsidRPr="00F51854">
        <w:rPr>
          <w:color w:val="000000"/>
          <w:sz w:val="28"/>
          <w:szCs w:val="28"/>
        </w:rPr>
        <w:t>2006</w:t>
      </w:r>
      <w:r w:rsid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г</w:t>
      </w:r>
      <w:r w:rsidR="00F51854">
        <w:rPr>
          <w:color w:val="000000"/>
          <w:sz w:val="28"/>
          <w:szCs w:val="28"/>
        </w:rPr>
        <w:t>ода</w:t>
      </w:r>
      <w:r w:rsidRPr="00F51854">
        <w:rPr>
          <w:color w:val="000000"/>
          <w:sz w:val="28"/>
          <w:szCs w:val="28"/>
        </w:rPr>
        <w:t xml:space="preserve"> № 116 «</w:t>
      </w:r>
      <w:r w:rsidR="0042202E" w:rsidRPr="00F51854">
        <w:rPr>
          <w:color w:val="000000"/>
          <w:sz w:val="28"/>
          <w:szCs w:val="28"/>
        </w:rPr>
        <w:t xml:space="preserve"> </w:t>
      </w:r>
      <w:r w:rsidRPr="00F51854">
        <w:rPr>
          <w:color w:val="000000"/>
          <w:sz w:val="28"/>
          <w:szCs w:val="28"/>
        </w:rPr>
        <w:t>О мерах по противодействию терроризму»,  стать</w:t>
      </w:r>
      <w:r w:rsidR="00CD04EA">
        <w:rPr>
          <w:color w:val="000000"/>
          <w:sz w:val="28"/>
          <w:szCs w:val="28"/>
        </w:rPr>
        <w:t>ей</w:t>
      </w:r>
      <w:r w:rsidRPr="00F51854">
        <w:rPr>
          <w:color w:val="000000"/>
          <w:sz w:val="28"/>
          <w:szCs w:val="28"/>
        </w:rPr>
        <w:t xml:space="preserve"> 14 Федерального закона от 06.10.2003 № 131-ФЗ « Об общих принципах организации местного самоуправления в РФ», Устав</w:t>
      </w:r>
      <w:r w:rsidR="00CD04EA">
        <w:rPr>
          <w:color w:val="000000"/>
          <w:sz w:val="28"/>
          <w:szCs w:val="28"/>
        </w:rPr>
        <w:t>ом</w:t>
      </w:r>
      <w:r w:rsidRPr="00F51854">
        <w:rPr>
          <w:color w:val="000000"/>
          <w:sz w:val="28"/>
          <w:szCs w:val="28"/>
        </w:rPr>
        <w:t xml:space="preserve"> </w:t>
      </w:r>
      <w:r w:rsidR="003E09BD" w:rsidRPr="00F51854">
        <w:rPr>
          <w:sz w:val="28"/>
          <w:szCs w:val="28"/>
        </w:rPr>
        <w:t>муниципального образования</w:t>
      </w:r>
      <w:r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275B59" w:rsidRPr="00F51854">
        <w:rPr>
          <w:sz w:val="28"/>
          <w:szCs w:val="28"/>
        </w:rPr>
        <w:t xml:space="preserve">, </w:t>
      </w:r>
      <w:r w:rsidR="00D500D1">
        <w:rPr>
          <w:sz w:val="28"/>
          <w:szCs w:val="28"/>
        </w:rPr>
        <w:t>а также в</w:t>
      </w:r>
      <w:r w:rsidR="00D500D1">
        <w:rPr>
          <w:sz w:val="28"/>
          <w:szCs w:val="28"/>
          <w:lang w:eastAsia="ar-SA"/>
        </w:rPr>
        <w:t xml:space="preserve"> связи с изменением структуры администрации</w:t>
      </w:r>
      <w:r w:rsidR="00D500D1" w:rsidRPr="00F51854">
        <w:rPr>
          <w:sz w:val="28"/>
          <w:szCs w:val="28"/>
        </w:rPr>
        <w:t xml:space="preserve"> </w:t>
      </w:r>
      <w:r w:rsidR="00D500D1">
        <w:rPr>
          <w:sz w:val="28"/>
          <w:szCs w:val="28"/>
        </w:rPr>
        <w:t xml:space="preserve">и переименованием подведомственных ей учреждений, </w:t>
      </w:r>
      <w:r w:rsidR="006D1305" w:rsidRPr="00F51854">
        <w:rPr>
          <w:sz w:val="28"/>
          <w:szCs w:val="28"/>
        </w:rPr>
        <w:t xml:space="preserve">администрация </w:t>
      </w:r>
      <w:r w:rsidR="003E09BD" w:rsidRPr="00F51854">
        <w:rPr>
          <w:sz w:val="28"/>
          <w:szCs w:val="28"/>
        </w:rPr>
        <w:t>муниципального образования</w:t>
      </w:r>
      <w:r w:rsidR="00F94EDE"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3E09BD" w:rsidRPr="00F51854">
        <w:rPr>
          <w:sz w:val="28"/>
          <w:szCs w:val="28"/>
        </w:rPr>
        <w:t>,</w:t>
      </w:r>
    </w:p>
    <w:bookmarkEnd w:id="1"/>
    <w:p w14:paraId="736D314F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/>
        <w:contextualSpacing/>
        <w:jc w:val="both"/>
        <w:rPr>
          <w:sz w:val="28"/>
          <w:szCs w:val="28"/>
        </w:rPr>
      </w:pPr>
    </w:p>
    <w:p w14:paraId="3F09A494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567"/>
        <w:contextualSpacing/>
        <w:jc w:val="both"/>
        <w:rPr>
          <w:b/>
          <w:bCs/>
          <w:sz w:val="28"/>
          <w:szCs w:val="28"/>
        </w:rPr>
      </w:pPr>
      <w:r w:rsidRPr="00F51854">
        <w:rPr>
          <w:b/>
          <w:bCs/>
          <w:sz w:val="28"/>
          <w:szCs w:val="28"/>
        </w:rPr>
        <w:t>ПОСТАНОВЛЯ</w:t>
      </w:r>
      <w:r w:rsidR="006D1305" w:rsidRPr="00F51854">
        <w:rPr>
          <w:b/>
          <w:bCs/>
          <w:sz w:val="28"/>
          <w:szCs w:val="28"/>
        </w:rPr>
        <w:t>ЕТ</w:t>
      </w:r>
      <w:r w:rsidRPr="00F51854">
        <w:rPr>
          <w:b/>
          <w:bCs/>
          <w:sz w:val="28"/>
          <w:szCs w:val="28"/>
        </w:rPr>
        <w:t>:</w:t>
      </w:r>
    </w:p>
    <w:p w14:paraId="6FFB856C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</w:p>
    <w:p w14:paraId="4E362577" w14:textId="325718DC" w:rsidR="00A94034" w:rsidRPr="00F51854" w:rsidRDefault="00DB38BA" w:rsidP="00F5185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bookmarkStart w:id="2" w:name="_Hlk157582394"/>
      <w:r>
        <w:rPr>
          <w:color w:val="000000"/>
          <w:sz w:val="28"/>
          <w:szCs w:val="28"/>
        </w:rPr>
        <w:t>Утвердить</w:t>
      </w:r>
      <w:r w:rsidR="00A94034" w:rsidRPr="00F51854">
        <w:rPr>
          <w:color w:val="000000"/>
          <w:sz w:val="28"/>
          <w:szCs w:val="28"/>
        </w:rPr>
        <w:t xml:space="preserve"> состав антитеррористической группы </w:t>
      </w:r>
      <w:r w:rsidR="00A94034" w:rsidRPr="00F51854">
        <w:rPr>
          <w:sz w:val="28"/>
          <w:szCs w:val="28"/>
        </w:rPr>
        <w:t xml:space="preserve">муниципального образования «Муринское городское поселение» Всеволожского </w:t>
      </w:r>
      <w:r w:rsidR="00A94034" w:rsidRPr="00F51854">
        <w:rPr>
          <w:sz w:val="28"/>
          <w:szCs w:val="28"/>
        </w:rPr>
        <w:lastRenderedPageBreak/>
        <w:t>муниципального района Ленинградской области согласно Приложению к настоящему постановлению</w:t>
      </w:r>
      <w:r w:rsidR="005B3812" w:rsidRPr="00F51854">
        <w:rPr>
          <w:sz w:val="28"/>
          <w:szCs w:val="28"/>
        </w:rPr>
        <w:t>.</w:t>
      </w:r>
    </w:p>
    <w:p w14:paraId="12C9E769" w14:textId="4CD1F05D" w:rsidR="00A94034" w:rsidRPr="00F51854" w:rsidRDefault="00A94034" w:rsidP="00F51854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40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Опубликовать настоящее </w:t>
      </w:r>
      <w:r w:rsidR="00E26315">
        <w:rPr>
          <w:sz w:val="28"/>
          <w:szCs w:val="28"/>
        </w:rPr>
        <w:t>постановление</w:t>
      </w:r>
      <w:r w:rsidRPr="00F51854">
        <w:rPr>
          <w:sz w:val="28"/>
          <w:szCs w:val="28"/>
        </w:rPr>
        <w:t xml:space="preserve"> в газете «Муринская панорама» </w:t>
      </w:r>
      <w:r w:rsidRPr="00F51854">
        <w:rPr>
          <w:bCs/>
          <w:sz w:val="28"/>
          <w:szCs w:val="28"/>
        </w:rPr>
        <w:t xml:space="preserve">и на официальном сайте </w:t>
      </w:r>
      <w:r w:rsidRPr="00F51854">
        <w:rPr>
          <w:rFonts w:eastAsia="Times New Roman"/>
          <w:sz w:val="28"/>
          <w:szCs w:val="28"/>
          <w:lang w:eastAsia="ar-SA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F51854">
        <w:rPr>
          <w:sz w:val="28"/>
          <w:szCs w:val="28"/>
        </w:rPr>
        <w:t xml:space="preserve"> </w:t>
      </w:r>
      <w:r w:rsidRPr="00F51854">
        <w:rPr>
          <w:bCs/>
          <w:sz w:val="28"/>
          <w:szCs w:val="28"/>
        </w:rPr>
        <w:t>в информационно-телекоммуникационной сети Интернет</w:t>
      </w:r>
      <w:hyperlink r:id="rId7" w:history="1">
        <w:r w:rsidRPr="00AD4C50">
          <w:rPr>
            <w:rStyle w:val="a9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722ED02D" w14:textId="0863F1FD" w:rsidR="00A94034" w:rsidRPr="00F51854" w:rsidRDefault="00A94034" w:rsidP="00F51854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40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Начальнику отдела делопроизводства и архива Чернобавской Е.Н. ознакомить с настоящим </w:t>
      </w:r>
      <w:r w:rsidR="00E26315">
        <w:rPr>
          <w:sz w:val="28"/>
          <w:szCs w:val="28"/>
        </w:rPr>
        <w:t>постановлением</w:t>
      </w:r>
      <w:r w:rsidRPr="00F51854">
        <w:rPr>
          <w:sz w:val="28"/>
          <w:szCs w:val="28"/>
        </w:rPr>
        <w:t xml:space="preserve"> указанных должностных лиц администрации.</w:t>
      </w:r>
    </w:p>
    <w:p w14:paraId="58D526F7" w14:textId="77777777" w:rsidR="00A94034" w:rsidRPr="00F51854" w:rsidRDefault="00A94034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Постановление вступает в силу с момента его подписания.</w:t>
      </w:r>
    </w:p>
    <w:p w14:paraId="229DAB67" w14:textId="69604832" w:rsidR="006562CF" w:rsidRPr="00F51854" w:rsidRDefault="006562CF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Контроль за исполнением настоящего постановления</w:t>
      </w:r>
      <w:r w:rsidRPr="00F51854">
        <w:rPr>
          <w:rFonts w:eastAsia="Arial Unicode MS"/>
          <w:b/>
          <w:kern w:val="1"/>
          <w:sz w:val="28"/>
          <w:szCs w:val="28"/>
        </w:rPr>
        <w:t xml:space="preserve"> </w:t>
      </w:r>
      <w:r w:rsidR="00F94EDE" w:rsidRPr="00F51854">
        <w:rPr>
          <w:rFonts w:eastAsia="Arial Unicode MS"/>
          <w:kern w:val="1"/>
          <w:sz w:val="28"/>
          <w:szCs w:val="28"/>
        </w:rPr>
        <w:t>возложить на</w:t>
      </w:r>
      <w:r w:rsidR="009F090D" w:rsidRPr="00F51854">
        <w:rPr>
          <w:rFonts w:eastAsia="Arial Unicode MS"/>
          <w:kern w:val="1"/>
          <w:sz w:val="28"/>
          <w:szCs w:val="28"/>
        </w:rPr>
        <w:t xml:space="preserve"> заместителя главы администрации Бе</w:t>
      </w:r>
      <w:r w:rsidR="001A561A" w:rsidRPr="00F51854">
        <w:rPr>
          <w:rFonts w:eastAsia="Arial Unicode MS"/>
          <w:kern w:val="1"/>
          <w:sz w:val="28"/>
          <w:szCs w:val="28"/>
        </w:rPr>
        <w:t>режного И.С</w:t>
      </w:r>
      <w:r w:rsidR="009F090D" w:rsidRPr="00F51854">
        <w:rPr>
          <w:rFonts w:eastAsia="Arial Unicode MS"/>
          <w:kern w:val="1"/>
          <w:sz w:val="28"/>
          <w:szCs w:val="28"/>
        </w:rPr>
        <w:t>.</w:t>
      </w:r>
    </w:p>
    <w:p w14:paraId="15C55AB3" w14:textId="77777777" w:rsidR="006562CF" w:rsidRPr="00F51854" w:rsidRDefault="006562CF" w:rsidP="00F51854">
      <w:pPr>
        <w:pStyle w:val="a3"/>
        <w:shd w:val="clear" w:color="auto" w:fill="auto"/>
        <w:tabs>
          <w:tab w:val="left" w:pos="10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14:paraId="4F35350E" w14:textId="77777777" w:rsidR="00632738" w:rsidRDefault="00632738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4741447C" w14:textId="77777777" w:rsidR="006562CF" w:rsidRDefault="006562CF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2DED2031" w14:textId="3E39CEB9" w:rsidR="006562CF" w:rsidRDefault="009F090D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3684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684D">
        <w:rPr>
          <w:sz w:val="28"/>
          <w:szCs w:val="28"/>
        </w:rPr>
        <w:t xml:space="preserve"> администрации </w:t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  <w:t xml:space="preserve">                </w:t>
      </w:r>
      <w:r w:rsidR="00426B77">
        <w:rPr>
          <w:sz w:val="28"/>
          <w:szCs w:val="28"/>
        </w:rPr>
        <w:t xml:space="preserve">    </w:t>
      </w:r>
      <w:r w:rsidR="00C10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77334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А.Ю. Белов</w:t>
      </w:r>
    </w:p>
    <w:bookmarkEnd w:id="2"/>
    <w:p w14:paraId="7CF8B4CA" w14:textId="647D3F9D" w:rsidR="006562CF" w:rsidRDefault="006562CF" w:rsidP="006562CF">
      <w:pPr>
        <w:rPr>
          <w:sz w:val="28"/>
          <w:szCs w:val="28"/>
        </w:rPr>
      </w:pPr>
    </w:p>
    <w:p w14:paraId="33FE5389" w14:textId="2219095B" w:rsidR="00A94034" w:rsidRDefault="00A94034" w:rsidP="006562CF">
      <w:pPr>
        <w:rPr>
          <w:sz w:val="28"/>
          <w:szCs w:val="28"/>
        </w:rPr>
      </w:pPr>
    </w:p>
    <w:p w14:paraId="3588ACC5" w14:textId="56CCE26E" w:rsidR="00A94034" w:rsidRDefault="00A94034" w:rsidP="006562CF">
      <w:pPr>
        <w:rPr>
          <w:sz w:val="28"/>
          <w:szCs w:val="28"/>
        </w:rPr>
      </w:pPr>
    </w:p>
    <w:p w14:paraId="0D178A2E" w14:textId="5B1CAF9F" w:rsidR="00432529" w:rsidRDefault="00432529" w:rsidP="006562CF">
      <w:pPr>
        <w:rPr>
          <w:sz w:val="28"/>
          <w:szCs w:val="28"/>
        </w:rPr>
      </w:pPr>
    </w:p>
    <w:p w14:paraId="768A4757" w14:textId="31DFD9FB" w:rsidR="00432529" w:rsidRDefault="00432529" w:rsidP="006562CF">
      <w:pPr>
        <w:rPr>
          <w:sz w:val="28"/>
          <w:szCs w:val="28"/>
        </w:rPr>
      </w:pPr>
    </w:p>
    <w:p w14:paraId="73BA31F2" w14:textId="1E526B87" w:rsidR="00432529" w:rsidRDefault="00432529" w:rsidP="006562CF">
      <w:pPr>
        <w:rPr>
          <w:sz w:val="28"/>
          <w:szCs w:val="28"/>
        </w:rPr>
      </w:pPr>
    </w:p>
    <w:p w14:paraId="5AF3CDD1" w14:textId="43506802" w:rsidR="00432529" w:rsidRDefault="00432529" w:rsidP="006562CF">
      <w:pPr>
        <w:rPr>
          <w:sz w:val="28"/>
          <w:szCs w:val="28"/>
        </w:rPr>
      </w:pPr>
    </w:p>
    <w:p w14:paraId="7EB2F8C1" w14:textId="38405A32" w:rsidR="00432529" w:rsidRDefault="00432529" w:rsidP="006562CF">
      <w:pPr>
        <w:rPr>
          <w:sz w:val="28"/>
          <w:szCs w:val="28"/>
        </w:rPr>
      </w:pPr>
    </w:p>
    <w:p w14:paraId="17D1080F" w14:textId="77777777" w:rsidR="002778FF" w:rsidRDefault="002778FF" w:rsidP="006562CF">
      <w:pPr>
        <w:rPr>
          <w:sz w:val="28"/>
          <w:szCs w:val="28"/>
        </w:rPr>
      </w:pPr>
    </w:p>
    <w:p w14:paraId="2BFCB9C9" w14:textId="197020E6" w:rsidR="00432529" w:rsidRDefault="00432529" w:rsidP="006562CF">
      <w:pPr>
        <w:rPr>
          <w:sz w:val="28"/>
          <w:szCs w:val="28"/>
        </w:rPr>
      </w:pPr>
    </w:p>
    <w:p w14:paraId="7DAAD8F7" w14:textId="52617EF8" w:rsidR="00432529" w:rsidRDefault="00432529" w:rsidP="006562CF">
      <w:pPr>
        <w:rPr>
          <w:sz w:val="28"/>
          <w:szCs w:val="28"/>
        </w:rPr>
      </w:pPr>
    </w:p>
    <w:p w14:paraId="0150E224" w14:textId="17001DBA" w:rsidR="00CD04EA" w:rsidRDefault="00CD04EA" w:rsidP="006562CF">
      <w:pPr>
        <w:rPr>
          <w:sz w:val="28"/>
          <w:szCs w:val="28"/>
        </w:rPr>
      </w:pPr>
    </w:p>
    <w:p w14:paraId="7A812735" w14:textId="47CA2243" w:rsidR="00CD04EA" w:rsidRDefault="00CD04EA" w:rsidP="006562CF">
      <w:pPr>
        <w:rPr>
          <w:sz w:val="28"/>
          <w:szCs w:val="28"/>
        </w:rPr>
      </w:pPr>
    </w:p>
    <w:p w14:paraId="30914C44" w14:textId="5127A412" w:rsidR="00CD04EA" w:rsidRDefault="00CD04EA" w:rsidP="006562CF">
      <w:pPr>
        <w:rPr>
          <w:sz w:val="28"/>
          <w:szCs w:val="28"/>
        </w:rPr>
      </w:pPr>
    </w:p>
    <w:p w14:paraId="78CE186F" w14:textId="158C489F" w:rsidR="00CD04EA" w:rsidRDefault="00CD04EA" w:rsidP="006562CF">
      <w:pPr>
        <w:rPr>
          <w:sz w:val="28"/>
          <w:szCs w:val="28"/>
        </w:rPr>
      </w:pPr>
    </w:p>
    <w:p w14:paraId="41CABDA0" w14:textId="19D97001" w:rsidR="00CD04EA" w:rsidRDefault="00CD04EA" w:rsidP="006562CF">
      <w:pPr>
        <w:rPr>
          <w:sz w:val="28"/>
          <w:szCs w:val="28"/>
        </w:rPr>
      </w:pPr>
    </w:p>
    <w:p w14:paraId="45AA97C7" w14:textId="3C8D76B9" w:rsidR="00CD04EA" w:rsidRDefault="00CD04EA" w:rsidP="006562CF">
      <w:pPr>
        <w:rPr>
          <w:sz w:val="28"/>
          <w:szCs w:val="28"/>
        </w:rPr>
      </w:pPr>
    </w:p>
    <w:p w14:paraId="1A107159" w14:textId="03D92A85" w:rsidR="00CD04EA" w:rsidRDefault="00CD04EA" w:rsidP="006562CF">
      <w:pPr>
        <w:rPr>
          <w:sz w:val="28"/>
          <w:szCs w:val="28"/>
        </w:rPr>
      </w:pPr>
    </w:p>
    <w:p w14:paraId="3D40D2DC" w14:textId="7AE611A4" w:rsidR="00CD04EA" w:rsidRDefault="00CD04EA" w:rsidP="006562CF">
      <w:pPr>
        <w:rPr>
          <w:sz w:val="28"/>
          <w:szCs w:val="28"/>
        </w:rPr>
      </w:pPr>
    </w:p>
    <w:p w14:paraId="673FCAF8" w14:textId="155A78D1" w:rsidR="00CD04EA" w:rsidRDefault="00CD04EA" w:rsidP="006562CF">
      <w:pPr>
        <w:rPr>
          <w:sz w:val="28"/>
          <w:szCs w:val="28"/>
        </w:rPr>
      </w:pPr>
    </w:p>
    <w:p w14:paraId="4AD9B2E8" w14:textId="1CB144FA" w:rsidR="00CD04EA" w:rsidRDefault="00CD04EA" w:rsidP="006562CF">
      <w:pPr>
        <w:rPr>
          <w:sz w:val="28"/>
          <w:szCs w:val="28"/>
        </w:rPr>
      </w:pPr>
    </w:p>
    <w:p w14:paraId="57AFE45D" w14:textId="11D8B0CF" w:rsidR="00CD04EA" w:rsidRDefault="00CD04EA" w:rsidP="006562CF">
      <w:pPr>
        <w:rPr>
          <w:sz w:val="28"/>
          <w:szCs w:val="28"/>
        </w:rPr>
      </w:pPr>
    </w:p>
    <w:p w14:paraId="4103B3B1" w14:textId="46115382" w:rsidR="00CD04EA" w:rsidRDefault="00CD04EA" w:rsidP="006562CF">
      <w:pPr>
        <w:rPr>
          <w:sz w:val="28"/>
          <w:szCs w:val="28"/>
        </w:rPr>
      </w:pPr>
    </w:p>
    <w:p w14:paraId="21BD83A3" w14:textId="7E6FBCC8" w:rsidR="00CD04EA" w:rsidRDefault="00CD04EA" w:rsidP="006562CF">
      <w:pPr>
        <w:rPr>
          <w:sz w:val="28"/>
          <w:szCs w:val="28"/>
        </w:rPr>
      </w:pPr>
    </w:p>
    <w:p w14:paraId="1FAA4A2E" w14:textId="62EC948F" w:rsidR="00CD04EA" w:rsidRDefault="00CD04EA" w:rsidP="006562CF">
      <w:pPr>
        <w:rPr>
          <w:sz w:val="28"/>
          <w:szCs w:val="28"/>
        </w:rPr>
      </w:pPr>
    </w:p>
    <w:p w14:paraId="290C2797" w14:textId="52578613" w:rsidR="00CD04EA" w:rsidRDefault="00CD04EA" w:rsidP="006562CF">
      <w:pPr>
        <w:rPr>
          <w:sz w:val="28"/>
          <w:szCs w:val="28"/>
        </w:rPr>
      </w:pPr>
    </w:p>
    <w:p w14:paraId="02BF65EA" w14:textId="77777777" w:rsidR="00CD04EA" w:rsidRPr="00A9720A" w:rsidRDefault="00CD04EA" w:rsidP="006562CF">
      <w:pPr>
        <w:rPr>
          <w:sz w:val="28"/>
          <w:szCs w:val="28"/>
        </w:rPr>
      </w:pPr>
    </w:p>
    <w:p w14:paraId="3675772E" w14:textId="2A753892" w:rsidR="00F51854" w:rsidRDefault="00F51854" w:rsidP="006562CF">
      <w:pPr>
        <w:rPr>
          <w:sz w:val="28"/>
          <w:szCs w:val="28"/>
        </w:rPr>
      </w:pPr>
    </w:p>
    <w:bookmarkEnd w:id="0"/>
    <w:p w14:paraId="7A26C4B8" w14:textId="77777777" w:rsidR="005E58E5" w:rsidRDefault="005E58E5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3541F568" w14:textId="3C55CD1E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</w:t>
      </w:r>
    </w:p>
    <w:p w14:paraId="3E707830" w14:textId="77777777" w:rsidR="00A94034" w:rsidRPr="009658D3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7BBFA85E" w14:textId="55F036DF" w:rsidR="00A94034" w:rsidRPr="003D1425" w:rsidRDefault="00A94034" w:rsidP="00A94034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3D1425">
        <w:rPr>
          <w:color w:val="0D0D0D" w:themeColor="text1" w:themeTint="F2"/>
          <w:u w:val="single"/>
        </w:rPr>
        <w:t xml:space="preserve">от  </w:t>
      </w:r>
      <w:r w:rsidR="00CB0D7D" w:rsidRPr="003D1425">
        <w:rPr>
          <w:color w:val="0D0D0D" w:themeColor="text1" w:themeTint="F2"/>
          <w:u w:val="single"/>
        </w:rPr>
        <w:t>23.03.</w:t>
      </w:r>
      <w:r w:rsidRPr="003D1425">
        <w:rPr>
          <w:color w:val="0D0D0D" w:themeColor="text1" w:themeTint="F2"/>
          <w:u w:val="single"/>
        </w:rPr>
        <w:t>202</w:t>
      </w:r>
      <w:r w:rsidR="005E58E5" w:rsidRPr="003D1425">
        <w:rPr>
          <w:color w:val="0D0D0D" w:themeColor="text1" w:themeTint="F2"/>
          <w:u w:val="single"/>
        </w:rPr>
        <w:t>6</w:t>
      </w:r>
      <w:proofErr w:type="gramEnd"/>
      <w:r w:rsidRPr="003D1425">
        <w:rPr>
          <w:color w:val="0D0D0D" w:themeColor="text1" w:themeTint="F2"/>
          <w:u w:val="single"/>
        </w:rPr>
        <w:t xml:space="preserve"> № </w:t>
      </w:r>
      <w:r w:rsidR="00CB0D7D" w:rsidRPr="003D1425">
        <w:rPr>
          <w:color w:val="0D0D0D" w:themeColor="text1" w:themeTint="F2"/>
          <w:u w:val="single"/>
        </w:rPr>
        <w:t>169</w:t>
      </w:r>
    </w:p>
    <w:p w14:paraId="02AB23AD" w14:textId="77777777" w:rsidR="00A94034" w:rsidRPr="00DD23E9" w:rsidRDefault="00A94034" w:rsidP="00A94034">
      <w:pPr>
        <w:jc w:val="both"/>
        <w:rPr>
          <w:sz w:val="28"/>
          <w:szCs w:val="28"/>
        </w:rPr>
      </w:pPr>
    </w:p>
    <w:p w14:paraId="2600F6D3" w14:textId="77777777" w:rsidR="00E26315" w:rsidRDefault="00E2631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A844B55" w14:textId="0FD8F993" w:rsidR="00A94034" w:rsidRPr="00DD23E9" w:rsidRDefault="00A94034" w:rsidP="00A94034">
      <w:pPr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СОСТАВ</w:t>
      </w:r>
    </w:p>
    <w:p w14:paraId="404AF185" w14:textId="77777777" w:rsidR="00A94034" w:rsidRDefault="00A94034" w:rsidP="00A94034">
      <w:pPr>
        <w:jc w:val="center"/>
        <w:rPr>
          <w:sz w:val="28"/>
          <w:szCs w:val="28"/>
        </w:rPr>
      </w:pPr>
      <w:r w:rsidRPr="00DD23E9">
        <w:rPr>
          <w:b/>
          <w:bCs/>
          <w:color w:val="000000"/>
          <w:sz w:val="28"/>
          <w:szCs w:val="28"/>
        </w:rPr>
        <w:t xml:space="preserve">антитеррористической </w:t>
      </w:r>
      <w:r>
        <w:rPr>
          <w:b/>
          <w:bCs/>
          <w:color w:val="000000"/>
          <w:sz w:val="28"/>
          <w:szCs w:val="28"/>
        </w:rPr>
        <w:t>группы</w:t>
      </w:r>
      <w:r w:rsidRPr="00DD23E9">
        <w:rPr>
          <w:sz w:val="28"/>
          <w:szCs w:val="28"/>
        </w:rPr>
        <w:t xml:space="preserve"> </w:t>
      </w:r>
    </w:p>
    <w:p w14:paraId="16204C9E" w14:textId="0E09B9DF" w:rsidR="00A94034" w:rsidRDefault="00A94034" w:rsidP="00A94034">
      <w:pPr>
        <w:jc w:val="center"/>
        <w:rPr>
          <w:b/>
          <w:bCs/>
          <w:color w:val="000000"/>
          <w:sz w:val="28"/>
          <w:szCs w:val="28"/>
        </w:rPr>
      </w:pPr>
      <w:r w:rsidRPr="00DD23E9">
        <w:rPr>
          <w:b/>
          <w:bCs/>
          <w:color w:val="000000"/>
          <w:sz w:val="28"/>
          <w:szCs w:val="28"/>
        </w:rPr>
        <w:t>муниципального образования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DD23E9">
        <w:rPr>
          <w:b/>
          <w:bCs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</w:p>
    <w:p w14:paraId="262C62DA" w14:textId="77777777" w:rsidR="00E26315" w:rsidRPr="00DD23E9" w:rsidRDefault="00E26315" w:rsidP="00A94034">
      <w:pPr>
        <w:jc w:val="center"/>
        <w:rPr>
          <w:sz w:val="28"/>
          <w:szCs w:val="28"/>
        </w:rPr>
      </w:pPr>
    </w:p>
    <w:p w14:paraId="7027FFF2" w14:textId="77777777" w:rsidR="00A94034" w:rsidRDefault="00A94034" w:rsidP="00A94034">
      <w:pPr>
        <w:jc w:val="both"/>
        <w:rPr>
          <w:sz w:val="28"/>
          <w:szCs w:val="28"/>
        </w:rPr>
      </w:pPr>
    </w:p>
    <w:p w14:paraId="4992C9BF" w14:textId="77777777" w:rsidR="00A94034" w:rsidRPr="0066562C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Председатель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A94034" w14:paraId="6C0297BE" w14:textId="77777777" w:rsidTr="00655359">
        <w:tc>
          <w:tcPr>
            <w:tcW w:w="3119" w:type="dxa"/>
          </w:tcPr>
          <w:p w14:paraId="1F526E58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Белов </w:t>
            </w:r>
          </w:p>
          <w:p w14:paraId="385FE429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Юрьевич</w:t>
            </w:r>
          </w:p>
        </w:tc>
        <w:tc>
          <w:tcPr>
            <w:tcW w:w="6237" w:type="dxa"/>
          </w:tcPr>
          <w:p w14:paraId="51C0C997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3A8457D3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022A009D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sz w:val="28"/>
          <w:szCs w:val="28"/>
        </w:rPr>
      </w:pPr>
      <w:r w:rsidRPr="0066562C">
        <w:rPr>
          <w:b/>
          <w:bCs/>
          <w:sz w:val="28"/>
          <w:szCs w:val="28"/>
        </w:rPr>
        <w:t>Заместители председателя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A94034" w14:paraId="4E6461E0" w14:textId="77777777" w:rsidTr="00655359">
        <w:tc>
          <w:tcPr>
            <w:tcW w:w="3119" w:type="dxa"/>
          </w:tcPr>
          <w:p w14:paraId="20663B0A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Опополь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CF3A45D" w14:textId="77777777" w:rsidR="00A94034" w:rsidRPr="008E4583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Викторович</w:t>
            </w:r>
          </w:p>
        </w:tc>
        <w:tc>
          <w:tcPr>
            <w:tcW w:w="6237" w:type="dxa"/>
          </w:tcPr>
          <w:p w14:paraId="79F530F7" w14:textId="77777777" w:rsidR="00A94034" w:rsidRPr="008E4583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A94034" w14:paraId="727A5355" w14:textId="77777777" w:rsidTr="00655359">
        <w:tc>
          <w:tcPr>
            <w:tcW w:w="3119" w:type="dxa"/>
          </w:tcPr>
          <w:p w14:paraId="7C0BA8CF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Бережной</w:t>
            </w:r>
          </w:p>
          <w:p w14:paraId="6658169E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 Сергеевич </w:t>
            </w:r>
          </w:p>
          <w:p w14:paraId="5C688A55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14:paraId="318FBE0A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59DBCB94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</w:p>
    <w:p w14:paraId="601DD597" w14:textId="77777777" w:rsidR="00A94034" w:rsidRPr="0066562C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Члены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A94034" w14:paraId="6A16F1E9" w14:textId="77777777" w:rsidTr="00655359">
        <w:tc>
          <w:tcPr>
            <w:tcW w:w="3119" w:type="dxa"/>
          </w:tcPr>
          <w:p w14:paraId="490B5037" w14:textId="77777777" w:rsidR="005E58E5" w:rsidRDefault="005E58E5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Полянская </w:t>
            </w:r>
          </w:p>
          <w:p w14:paraId="247DA5B5" w14:textId="3C1692D2" w:rsidR="00A94034" w:rsidRDefault="005E58E5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Борисовна</w:t>
            </w:r>
          </w:p>
        </w:tc>
        <w:tc>
          <w:tcPr>
            <w:tcW w:w="6237" w:type="dxa"/>
          </w:tcPr>
          <w:p w14:paraId="034ADD42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A94034" w14:paraId="60A53ACF" w14:textId="77777777" w:rsidTr="00655359">
        <w:tc>
          <w:tcPr>
            <w:tcW w:w="3119" w:type="dxa"/>
          </w:tcPr>
          <w:p w14:paraId="0D4B55AF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Калинин </w:t>
            </w:r>
          </w:p>
          <w:p w14:paraId="1E22E37B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Михайлович </w:t>
            </w:r>
          </w:p>
        </w:tc>
        <w:tc>
          <w:tcPr>
            <w:tcW w:w="6237" w:type="dxa"/>
          </w:tcPr>
          <w:p w14:paraId="3B7DB568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A94034" w14:paraId="4E9363B0" w14:textId="77777777" w:rsidTr="00655359">
        <w:tc>
          <w:tcPr>
            <w:tcW w:w="3119" w:type="dxa"/>
          </w:tcPr>
          <w:p w14:paraId="3DCE03D8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Миронов </w:t>
            </w:r>
          </w:p>
          <w:p w14:paraId="23765DD9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Михаил Игоревич </w:t>
            </w:r>
          </w:p>
        </w:tc>
        <w:tc>
          <w:tcPr>
            <w:tcW w:w="6237" w:type="dxa"/>
          </w:tcPr>
          <w:p w14:paraId="0EFB0249" w14:textId="52112439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коммунального и дорожного хозяйства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A94034" w14:paraId="309594ED" w14:textId="77777777" w:rsidTr="00655359">
        <w:tc>
          <w:tcPr>
            <w:tcW w:w="3119" w:type="dxa"/>
          </w:tcPr>
          <w:p w14:paraId="0764477C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Шаляпина </w:t>
            </w:r>
          </w:p>
          <w:p w14:paraId="2D170CC8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Арина Дмитриевна </w:t>
            </w:r>
          </w:p>
        </w:tc>
        <w:tc>
          <w:tcPr>
            <w:tcW w:w="6237" w:type="dxa"/>
          </w:tcPr>
          <w:p w14:paraId="685218FD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организационного отдела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A94034" w14:paraId="7A46224C" w14:textId="77777777" w:rsidTr="00655359">
        <w:tc>
          <w:tcPr>
            <w:tcW w:w="3119" w:type="dxa"/>
          </w:tcPr>
          <w:p w14:paraId="757F1AF7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Валяева </w:t>
            </w:r>
          </w:p>
          <w:p w14:paraId="283A71E3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Сергеевна </w:t>
            </w:r>
          </w:p>
        </w:tc>
        <w:tc>
          <w:tcPr>
            <w:tcW w:w="6237" w:type="dxa"/>
          </w:tcPr>
          <w:p w14:paraId="652FEA8D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экономического развития, предпринимательства и потребительского рынка администрации МО </w:t>
            </w:r>
            <w:r w:rsidRPr="009F090D">
              <w:rPr>
                <w:sz w:val="28"/>
                <w:szCs w:val="28"/>
              </w:rPr>
              <w:t xml:space="preserve">«Муринское городское </w:t>
            </w:r>
            <w:r w:rsidRPr="009F090D">
              <w:rPr>
                <w:sz w:val="28"/>
                <w:szCs w:val="28"/>
              </w:rPr>
              <w:lastRenderedPageBreak/>
              <w:t>поселение» Всеволожского муниципального района Ленинградской области</w:t>
            </w:r>
          </w:p>
        </w:tc>
      </w:tr>
      <w:tr w:rsidR="00A94034" w14:paraId="12D4C0EA" w14:textId="77777777" w:rsidTr="00655359">
        <w:tc>
          <w:tcPr>
            <w:tcW w:w="3119" w:type="dxa"/>
          </w:tcPr>
          <w:p w14:paraId="6F9EC035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Красова </w:t>
            </w:r>
          </w:p>
          <w:p w14:paraId="3840A22C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6237" w:type="dxa"/>
          </w:tcPr>
          <w:p w14:paraId="229A41A3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управления муниципальным имуществом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4E7B07EE" w14:textId="77777777" w:rsidTr="00655359">
        <w:tc>
          <w:tcPr>
            <w:tcW w:w="3119" w:type="dxa"/>
          </w:tcPr>
          <w:p w14:paraId="65F18A29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Черемисин </w:t>
            </w:r>
          </w:p>
          <w:p w14:paraId="75E1A2C6" w14:textId="766B1B0F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 Викторович </w:t>
            </w:r>
          </w:p>
        </w:tc>
        <w:tc>
          <w:tcPr>
            <w:tcW w:w="6237" w:type="dxa"/>
          </w:tcPr>
          <w:p w14:paraId="6C2E7CEA" w14:textId="6D42059E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сектором благоустройства и экологии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0AE6648C" w14:textId="77777777" w:rsidTr="00655359">
        <w:tc>
          <w:tcPr>
            <w:tcW w:w="3119" w:type="dxa"/>
          </w:tcPr>
          <w:p w14:paraId="222AA52D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</w:t>
            </w:r>
          </w:p>
          <w:p w14:paraId="590F679E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Викторовна</w:t>
            </w:r>
          </w:p>
        </w:tc>
        <w:tc>
          <w:tcPr>
            <w:tcW w:w="6237" w:type="dxa"/>
          </w:tcPr>
          <w:p w14:paraId="3F07020C" w14:textId="4D28DA90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казенного учреждения «Центр культуры и спорта»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1F6E28BD" w14:textId="77777777" w:rsidTr="00655359">
        <w:tc>
          <w:tcPr>
            <w:tcW w:w="3119" w:type="dxa"/>
          </w:tcPr>
          <w:p w14:paraId="43AC0EB3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Соболев</w:t>
            </w:r>
          </w:p>
          <w:p w14:paraId="3ABCB993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6237" w:type="dxa"/>
          </w:tcPr>
          <w:p w14:paraId="7528205B" w14:textId="77777777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«Редакция газеты «Муринская панорама»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512BAD0D" w14:textId="77777777" w:rsidTr="00655359">
        <w:tc>
          <w:tcPr>
            <w:tcW w:w="3119" w:type="dxa"/>
          </w:tcPr>
          <w:p w14:paraId="601DA0DE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Бобровская </w:t>
            </w:r>
          </w:p>
          <w:p w14:paraId="6BB1460E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Александровна</w:t>
            </w:r>
          </w:p>
        </w:tc>
        <w:tc>
          <w:tcPr>
            <w:tcW w:w="6237" w:type="dxa"/>
          </w:tcPr>
          <w:p w14:paraId="0AD96606" w14:textId="77777777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«Содержание и развитие территории»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5BA9596C" w14:textId="77777777" w:rsidTr="00655359">
        <w:tc>
          <w:tcPr>
            <w:tcW w:w="3119" w:type="dxa"/>
          </w:tcPr>
          <w:p w14:paraId="139AA065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Мужчинин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E07FFE9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Илья Иванович</w:t>
            </w:r>
          </w:p>
        </w:tc>
        <w:tc>
          <w:tcPr>
            <w:tcW w:w="6237" w:type="dxa"/>
          </w:tcPr>
          <w:p w14:paraId="03F1507C" w14:textId="77777777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«Похоронная служба»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4B7D9686" w14:textId="77777777" w:rsidTr="00655359">
        <w:tc>
          <w:tcPr>
            <w:tcW w:w="3119" w:type="dxa"/>
          </w:tcPr>
          <w:p w14:paraId="0AD85CCE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Романцов</w:t>
            </w:r>
          </w:p>
          <w:p w14:paraId="296CF2C6" w14:textId="77777777" w:rsidR="001F7168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Алексеевич</w:t>
            </w:r>
          </w:p>
        </w:tc>
        <w:tc>
          <w:tcPr>
            <w:tcW w:w="6237" w:type="dxa"/>
          </w:tcPr>
          <w:p w14:paraId="53AA68A6" w14:textId="0787DF8E" w:rsidR="001F7168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 w:hang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бюджетного учреждения «Центр муниципальных услуг»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1F7168" w14:paraId="1B2D4646" w14:textId="77777777" w:rsidTr="00655359">
        <w:tc>
          <w:tcPr>
            <w:tcW w:w="3119" w:type="dxa"/>
          </w:tcPr>
          <w:p w14:paraId="448BCF60" w14:textId="77777777" w:rsidR="001F7168" w:rsidRPr="0029497A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proofErr w:type="spellStart"/>
            <w:r w:rsidRPr="0029497A">
              <w:rPr>
                <w:sz w:val="28"/>
                <w:szCs w:val="28"/>
              </w:rPr>
              <w:t>Макулов</w:t>
            </w:r>
            <w:proofErr w:type="spellEnd"/>
            <w:r w:rsidRPr="0029497A">
              <w:rPr>
                <w:sz w:val="28"/>
                <w:szCs w:val="28"/>
              </w:rPr>
              <w:t xml:space="preserve"> </w:t>
            </w:r>
          </w:p>
          <w:p w14:paraId="41E08F2F" w14:textId="77CB1259" w:rsidR="001F7168" w:rsidRPr="0029497A" w:rsidRDefault="001F7168" w:rsidP="001F7168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 w:rsidRPr="0029497A">
              <w:rPr>
                <w:sz w:val="28"/>
                <w:szCs w:val="28"/>
              </w:rPr>
              <w:t>Дмитрий Юрьевич</w:t>
            </w:r>
          </w:p>
        </w:tc>
        <w:tc>
          <w:tcPr>
            <w:tcW w:w="6237" w:type="dxa"/>
          </w:tcPr>
          <w:p w14:paraId="5EE1E579" w14:textId="76EF4C34" w:rsidR="001F7168" w:rsidRPr="0029497A" w:rsidRDefault="001F7168" w:rsidP="001F7168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right="-101"/>
              <w:jc w:val="both"/>
              <w:rPr>
                <w:sz w:val="28"/>
                <w:szCs w:val="28"/>
              </w:rPr>
            </w:pPr>
            <w:r w:rsidRPr="0029497A">
              <w:rPr>
                <w:sz w:val="28"/>
                <w:szCs w:val="28"/>
              </w:rPr>
              <w:t>участковый уполномоченный полиции 87 отдела полиции Управления Министерства внутренних дел Российской Федерации по Всеволожскому району Ленинградской области (по согласованию)</w:t>
            </w:r>
          </w:p>
        </w:tc>
      </w:tr>
    </w:tbl>
    <w:p w14:paraId="32EDB3D0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6379EE0A" w14:textId="77777777" w:rsidR="00E26315" w:rsidRDefault="00E26315" w:rsidP="00E26315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sz w:val="28"/>
          <w:szCs w:val="28"/>
        </w:rPr>
      </w:pPr>
      <w:r w:rsidRPr="007301AE">
        <w:rPr>
          <w:b/>
          <w:bCs/>
          <w:sz w:val="28"/>
          <w:szCs w:val="28"/>
        </w:rPr>
        <w:t>Секретарь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E26315" w14:paraId="249AFAD2" w14:textId="77777777" w:rsidTr="007D6B89">
        <w:tc>
          <w:tcPr>
            <w:tcW w:w="3119" w:type="dxa"/>
          </w:tcPr>
          <w:p w14:paraId="57ADE042" w14:textId="77777777" w:rsidR="00E26315" w:rsidRDefault="00E26315" w:rsidP="007D6B8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Марков </w:t>
            </w:r>
          </w:p>
          <w:p w14:paraId="448120AA" w14:textId="77777777" w:rsidR="00E26315" w:rsidRDefault="00E26315" w:rsidP="007D6B8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Глебович</w:t>
            </w:r>
          </w:p>
        </w:tc>
        <w:tc>
          <w:tcPr>
            <w:tcW w:w="6237" w:type="dxa"/>
          </w:tcPr>
          <w:p w14:paraId="28CEE7AF" w14:textId="77777777" w:rsidR="00E26315" w:rsidRDefault="00E26315" w:rsidP="007D6B8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373CB559" w14:textId="77777777" w:rsidR="00E26315" w:rsidRDefault="00E26315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</w:p>
    <w:p w14:paraId="552D5CAF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sz w:val="28"/>
          <w:szCs w:val="28"/>
        </w:rPr>
      </w:pPr>
      <w:r w:rsidRPr="0066562C">
        <w:rPr>
          <w:b/>
          <w:bCs/>
          <w:sz w:val="28"/>
          <w:szCs w:val="28"/>
        </w:rPr>
        <w:t>Руководитель аппарата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7"/>
      </w:tblGrid>
      <w:tr w:rsidR="00A94034" w14:paraId="61028498" w14:textId="77777777" w:rsidTr="00655359">
        <w:tc>
          <w:tcPr>
            <w:tcW w:w="3119" w:type="dxa"/>
          </w:tcPr>
          <w:p w14:paraId="484977FF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Калинин </w:t>
            </w:r>
          </w:p>
          <w:p w14:paraId="458D43FC" w14:textId="77777777" w:rsidR="00A94034" w:rsidRDefault="00A94034" w:rsidP="00655359">
            <w:pPr>
              <w:pStyle w:val="a3"/>
              <w:shd w:val="clear" w:color="auto" w:fill="auto"/>
              <w:tabs>
                <w:tab w:val="left" w:pos="0"/>
              </w:tabs>
              <w:spacing w:before="0" w:after="0" w:line="317" w:lineRule="exact"/>
              <w:ind w:righ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6237" w:type="dxa"/>
          </w:tcPr>
          <w:p w14:paraId="5775E5EC" w14:textId="77777777" w:rsidR="00A94034" w:rsidRDefault="00A94034" w:rsidP="0065535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 xml:space="preserve">«Муринское городское </w:t>
            </w:r>
            <w:r w:rsidRPr="009F090D">
              <w:rPr>
                <w:sz w:val="28"/>
                <w:szCs w:val="28"/>
              </w:rPr>
              <w:lastRenderedPageBreak/>
              <w:t>поселение» Всеволожского муниципального района Ленинградской области</w:t>
            </w:r>
          </w:p>
        </w:tc>
      </w:tr>
    </w:tbl>
    <w:p w14:paraId="38A5B0B5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3ED9F92F" w14:textId="77777777" w:rsidR="00E26315" w:rsidRPr="0066562C" w:rsidRDefault="00E26315" w:rsidP="00E26315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center"/>
        <w:rPr>
          <w:b/>
          <w:bCs/>
          <w:sz w:val="28"/>
          <w:szCs w:val="28"/>
        </w:rPr>
      </w:pPr>
      <w:r w:rsidRPr="0066562C">
        <w:rPr>
          <w:b/>
          <w:bCs/>
          <w:sz w:val="28"/>
          <w:szCs w:val="28"/>
        </w:rPr>
        <w:t>Аппарат группы</w:t>
      </w:r>
    </w:p>
    <w:tbl>
      <w:tblPr>
        <w:tblStyle w:val="aa"/>
        <w:tblpPr w:leftFromText="180" w:rightFromText="180" w:vertAnchor="text" w:horzAnchor="margin" w:tblpY="6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26315" w14:paraId="719D1ECA" w14:textId="77777777" w:rsidTr="007D6B89">
        <w:tc>
          <w:tcPr>
            <w:tcW w:w="9356" w:type="dxa"/>
          </w:tcPr>
          <w:p w14:paraId="4B3955CB" w14:textId="77777777" w:rsidR="00E26315" w:rsidRDefault="00E26315" w:rsidP="007D6B89">
            <w:pPr>
              <w:pStyle w:val="a3"/>
              <w:shd w:val="clear" w:color="auto" w:fill="auto"/>
              <w:tabs>
                <w:tab w:val="left" w:pos="4111"/>
              </w:tabs>
              <w:spacing w:before="0" w:after="0" w:line="312" w:lineRule="exact"/>
              <w:ind w:left="36" w:right="-1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территориальной безопасности администрации МО </w:t>
            </w:r>
            <w:r w:rsidRPr="009F090D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0ACEBFB5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389D4943" w14:textId="77777777" w:rsidR="00A94034" w:rsidRDefault="00A94034" w:rsidP="00A94034">
      <w:pPr>
        <w:pStyle w:val="a3"/>
        <w:shd w:val="clear" w:color="auto" w:fill="auto"/>
        <w:tabs>
          <w:tab w:val="left" w:pos="0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05106643" w14:textId="77777777" w:rsidR="00A94034" w:rsidRPr="007E60BC" w:rsidRDefault="00A94034" w:rsidP="00A94034">
      <w:pPr>
        <w:jc w:val="both"/>
        <w:rPr>
          <w:sz w:val="28"/>
          <w:szCs w:val="28"/>
        </w:rPr>
      </w:pPr>
    </w:p>
    <w:p w14:paraId="103908D8" w14:textId="771507E1" w:rsidR="00A94034" w:rsidRDefault="00A94034" w:rsidP="006562CF">
      <w:pPr>
        <w:rPr>
          <w:sz w:val="28"/>
          <w:szCs w:val="28"/>
        </w:rPr>
      </w:pPr>
    </w:p>
    <w:p w14:paraId="7CDC3287" w14:textId="268B658C" w:rsidR="00A94034" w:rsidRDefault="00A94034" w:rsidP="006562CF">
      <w:pPr>
        <w:rPr>
          <w:sz w:val="28"/>
          <w:szCs w:val="28"/>
        </w:rPr>
      </w:pPr>
    </w:p>
    <w:p w14:paraId="63154EB7" w14:textId="4379BC04" w:rsidR="005B3812" w:rsidRDefault="005B3812"/>
    <w:p w14:paraId="302EB0C2" w14:textId="0A3FCB03" w:rsidR="005B3812" w:rsidRDefault="005B3812"/>
    <w:p w14:paraId="4C5BDEF9" w14:textId="7B85C8BA" w:rsidR="005B3812" w:rsidRDefault="005B3812"/>
    <w:p w14:paraId="56727258" w14:textId="7F996DA9" w:rsidR="005B3812" w:rsidRDefault="005B3812"/>
    <w:p w14:paraId="3C10E87A" w14:textId="6FB3625D" w:rsidR="005B3812" w:rsidRDefault="005B3812"/>
    <w:p w14:paraId="4FD18604" w14:textId="340F2796" w:rsidR="005B3812" w:rsidRDefault="005B3812"/>
    <w:p w14:paraId="446E810E" w14:textId="5E59CE93" w:rsidR="005B3812" w:rsidRDefault="005B3812"/>
    <w:p w14:paraId="3656CB19" w14:textId="3ABA54ED" w:rsidR="005B3812" w:rsidRDefault="005B3812"/>
    <w:p w14:paraId="1958CF95" w14:textId="7F20458A" w:rsidR="005B3812" w:rsidRDefault="005B3812"/>
    <w:p w14:paraId="1418CB1A" w14:textId="1634639D" w:rsidR="005B3812" w:rsidRDefault="005B3812"/>
    <w:p w14:paraId="72DE363B" w14:textId="51D3581D" w:rsidR="005B3812" w:rsidRDefault="005B3812"/>
    <w:p w14:paraId="33E832EB" w14:textId="6DF627CD" w:rsidR="005B3812" w:rsidRDefault="005B3812"/>
    <w:p w14:paraId="1761D9CA" w14:textId="1FECC6AB" w:rsidR="005B3812" w:rsidRDefault="005B3812"/>
    <w:p w14:paraId="598E4F02" w14:textId="4379E51B" w:rsidR="005B3812" w:rsidRDefault="005B3812"/>
    <w:p w14:paraId="36570D6F" w14:textId="44AB1FE2" w:rsidR="005B3812" w:rsidRDefault="005B3812"/>
    <w:p w14:paraId="73F302A8" w14:textId="4CB9D3E7" w:rsidR="005B3812" w:rsidRDefault="005B3812"/>
    <w:p w14:paraId="10031BEA" w14:textId="62528F10" w:rsidR="005B3812" w:rsidRDefault="005B3812"/>
    <w:p w14:paraId="1447355A" w14:textId="0AD67DB0" w:rsidR="005B3812" w:rsidRDefault="005B3812"/>
    <w:p w14:paraId="61A0810F" w14:textId="6583F829" w:rsidR="005B3812" w:rsidRDefault="005B3812"/>
    <w:p w14:paraId="12D42353" w14:textId="6F5BE63D" w:rsidR="005B3812" w:rsidRDefault="005B3812"/>
    <w:p w14:paraId="339CB01E" w14:textId="1D1D2F6A" w:rsidR="005B3812" w:rsidRDefault="005B3812"/>
    <w:p w14:paraId="03B0B80C" w14:textId="2D91633A" w:rsidR="005B3812" w:rsidRDefault="005B3812"/>
    <w:p w14:paraId="3D986AC2" w14:textId="1B446148" w:rsidR="005B3812" w:rsidRDefault="005B3812"/>
    <w:p w14:paraId="2954C19A" w14:textId="3393FE7F" w:rsidR="005B3812" w:rsidRDefault="005B3812"/>
    <w:p w14:paraId="4F9727E6" w14:textId="74E2939E" w:rsidR="005B3812" w:rsidRDefault="005B3812"/>
    <w:p w14:paraId="33461846" w14:textId="231E0348" w:rsidR="005B3812" w:rsidRDefault="005B3812"/>
    <w:p w14:paraId="5170B06E" w14:textId="6B2D4C8B" w:rsidR="005B3812" w:rsidRDefault="005B3812"/>
    <w:p w14:paraId="43DE4F81" w14:textId="429CEDFE" w:rsidR="005B3812" w:rsidRDefault="005B3812"/>
    <w:p w14:paraId="1962F2DB" w14:textId="040B7D46" w:rsidR="005B3812" w:rsidRDefault="005B3812"/>
    <w:p w14:paraId="47D1A55F" w14:textId="50C1F72A" w:rsidR="005B3812" w:rsidRDefault="005B3812"/>
    <w:p w14:paraId="3C33F54D" w14:textId="30566C28" w:rsidR="005B3812" w:rsidRDefault="005B3812"/>
    <w:sectPr w:rsidR="005B3812" w:rsidSect="004325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1F891378"/>
    <w:multiLevelType w:val="multilevel"/>
    <w:tmpl w:val="0F3A84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0" w:hanging="2160"/>
      </w:pPr>
      <w:rPr>
        <w:rFonts w:hint="default"/>
      </w:rPr>
    </w:lvl>
  </w:abstractNum>
  <w:abstractNum w:abstractNumId="2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3" w15:restartNumberingAfterBreak="0">
    <w:nsid w:val="4F471468"/>
    <w:multiLevelType w:val="hybridMultilevel"/>
    <w:tmpl w:val="F9C6B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686064">
    <w:abstractNumId w:val="0"/>
  </w:num>
  <w:num w:numId="2" w16cid:durableId="1499466568">
    <w:abstractNumId w:val="1"/>
  </w:num>
  <w:num w:numId="3" w16cid:durableId="1275407545">
    <w:abstractNumId w:val="3"/>
  </w:num>
  <w:num w:numId="4" w16cid:durableId="630523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2CF"/>
    <w:rsid w:val="0004777D"/>
    <w:rsid w:val="00057DA3"/>
    <w:rsid w:val="001175F3"/>
    <w:rsid w:val="001A561A"/>
    <w:rsid w:val="001F7168"/>
    <w:rsid w:val="00207C72"/>
    <w:rsid w:val="002122A6"/>
    <w:rsid w:val="00275B59"/>
    <w:rsid w:val="002778FF"/>
    <w:rsid w:val="00280760"/>
    <w:rsid w:val="0029497A"/>
    <w:rsid w:val="0033427A"/>
    <w:rsid w:val="0033684D"/>
    <w:rsid w:val="00391BF6"/>
    <w:rsid w:val="003B3F6F"/>
    <w:rsid w:val="003D1425"/>
    <w:rsid w:val="003D1A3F"/>
    <w:rsid w:val="003E09BD"/>
    <w:rsid w:val="003F6DA9"/>
    <w:rsid w:val="004120D4"/>
    <w:rsid w:val="0042202E"/>
    <w:rsid w:val="00426B77"/>
    <w:rsid w:val="00432529"/>
    <w:rsid w:val="00492C0E"/>
    <w:rsid w:val="004F3A17"/>
    <w:rsid w:val="00575523"/>
    <w:rsid w:val="00580827"/>
    <w:rsid w:val="005B3812"/>
    <w:rsid w:val="005C1F96"/>
    <w:rsid w:val="005E58E5"/>
    <w:rsid w:val="00632738"/>
    <w:rsid w:val="006562CF"/>
    <w:rsid w:val="006D1305"/>
    <w:rsid w:val="00725305"/>
    <w:rsid w:val="0077075F"/>
    <w:rsid w:val="00773345"/>
    <w:rsid w:val="007E1F20"/>
    <w:rsid w:val="00840748"/>
    <w:rsid w:val="009250E2"/>
    <w:rsid w:val="009E7F96"/>
    <w:rsid w:val="009F090D"/>
    <w:rsid w:val="00A01003"/>
    <w:rsid w:val="00A94034"/>
    <w:rsid w:val="00A9720A"/>
    <w:rsid w:val="00AA407C"/>
    <w:rsid w:val="00AC47DC"/>
    <w:rsid w:val="00AD4C50"/>
    <w:rsid w:val="00AD720F"/>
    <w:rsid w:val="00AE5249"/>
    <w:rsid w:val="00AF0A1A"/>
    <w:rsid w:val="00B61B1E"/>
    <w:rsid w:val="00C1097B"/>
    <w:rsid w:val="00C162DA"/>
    <w:rsid w:val="00C636DF"/>
    <w:rsid w:val="00CB0D7D"/>
    <w:rsid w:val="00CD04EA"/>
    <w:rsid w:val="00D500D1"/>
    <w:rsid w:val="00D50CB5"/>
    <w:rsid w:val="00DB38BA"/>
    <w:rsid w:val="00DD717F"/>
    <w:rsid w:val="00DE2060"/>
    <w:rsid w:val="00E26315"/>
    <w:rsid w:val="00EA28A5"/>
    <w:rsid w:val="00F51854"/>
    <w:rsid w:val="00F94EDE"/>
    <w:rsid w:val="00FB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FA03"/>
  <w15:chartTrackingRefBased/>
  <w15:docId w15:val="{74586D60-B904-4F4E-BFD0-16542B63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562CF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rsid w:val="006562C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562CF"/>
    <w:pPr>
      <w:suppressAutoHyphens/>
      <w:ind w:left="720"/>
      <w:contextualSpacing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562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62C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Абзац_пост"/>
    <w:basedOn w:val="a"/>
    <w:rsid w:val="00280760"/>
    <w:pPr>
      <w:spacing w:before="120"/>
      <w:ind w:firstLine="720"/>
      <w:jc w:val="both"/>
    </w:pPr>
    <w:rPr>
      <w:sz w:val="26"/>
    </w:rPr>
  </w:style>
  <w:style w:type="character" w:styleId="a9">
    <w:name w:val="Hyperlink"/>
    <w:basedOn w:val="a0"/>
    <w:uiPriority w:val="99"/>
    <w:unhideWhenUsed/>
    <w:rsid w:val="00A94034"/>
    <w:rPr>
      <w:color w:val="0000FF"/>
      <w:u w:val="single"/>
    </w:rPr>
  </w:style>
  <w:style w:type="table" w:styleId="aa">
    <w:name w:val="Table Grid"/>
    <w:basedOn w:val="a1"/>
    <w:uiPriority w:val="59"/>
    <w:rsid w:val="00A94034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-murino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9DD5-D952-4070-9B9B-EBE2F956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5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7</cp:revision>
  <cp:lastPrinted>2025-09-19T05:28:00Z</cp:lastPrinted>
  <dcterms:created xsi:type="dcterms:W3CDTF">2026-03-11T14:09:00Z</dcterms:created>
  <dcterms:modified xsi:type="dcterms:W3CDTF">2026-03-23T14:26:00Z</dcterms:modified>
</cp:coreProperties>
</file>